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4D" w:rsidRDefault="003B4B4D" w:rsidP="003B4B4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0"/>
          <w:szCs w:val="30"/>
        </w:rPr>
      </w:pPr>
      <w:r>
        <w:rPr>
          <w:rFonts w:ascii="Calibri,Bold" w:hAnsi="Calibri,Bold" w:cs="Calibri,Bold"/>
          <w:b/>
          <w:bCs/>
          <w:color w:val="000000"/>
          <w:sz w:val="30"/>
          <w:szCs w:val="30"/>
        </w:rPr>
        <w:t>NACIONALINIŲ MOKINIŲ PASIEKIMŲ PATIKRINIMŲ</w:t>
      </w:r>
    </w:p>
    <w:p w:rsidR="003B4B4D" w:rsidRDefault="003B4B4D" w:rsidP="003B4B4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0"/>
          <w:szCs w:val="30"/>
        </w:rPr>
      </w:pPr>
      <w:r>
        <w:rPr>
          <w:rFonts w:ascii="Calibri,Bold" w:hAnsi="Calibri,Bold" w:cs="Calibri,Bold"/>
          <w:b/>
          <w:bCs/>
          <w:color w:val="000000"/>
          <w:sz w:val="30"/>
          <w:szCs w:val="30"/>
        </w:rPr>
        <w:t>TRUMPOJI MOKYKLOS ATASKAITA</w:t>
      </w:r>
    </w:p>
    <w:p w:rsidR="003B4B4D" w:rsidRDefault="003B4B4D" w:rsidP="003B4B4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0"/>
          <w:szCs w:val="30"/>
        </w:rPr>
      </w:pPr>
      <w:r>
        <w:rPr>
          <w:rFonts w:ascii="Calibri,Bold" w:hAnsi="Calibri,Bold" w:cs="Calibri,Bold"/>
          <w:b/>
          <w:bCs/>
          <w:color w:val="000000"/>
          <w:sz w:val="30"/>
          <w:szCs w:val="30"/>
        </w:rPr>
        <w:t>2022–</w:t>
      </w:r>
      <w:r w:rsidR="00394C26">
        <w:rPr>
          <w:rFonts w:ascii="Calibri,Bold" w:hAnsi="Calibri,Bold" w:cs="Calibri,Bold"/>
          <w:b/>
          <w:bCs/>
          <w:color w:val="000000"/>
          <w:sz w:val="30"/>
          <w:szCs w:val="30"/>
        </w:rPr>
        <w:t>2023 m. m. 8</w:t>
      </w:r>
      <w:r>
        <w:rPr>
          <w:rFonts w:ascii="Calibri,Bold" w:hAnsi="Calibri,Bold" w:cs="Calibri,Bold"/>
          <w:b/>
          <w:bCs/>
          <w:color w:val="000000"/>
          <w:sz w:val="30"/>
          <w:szCs w:val="30"/>
        </w:rPr>
        <w:t xml:space="preserve"> klasė</w:t>
      </w:r>
    </w:p>
    <w:p w:rsidR="003B4B4D" w:rsidRDefault="003B4B4D" w:rsidP="003B4B4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0"/>
          <w:szCs w:val="30"/>
        </w:rPr>
      </w:pPr>
      <w:r>
        <w:rPr>
          <w:rFonts w:ascii="Calibri,Bold" w:hAnsi="Calibri,Bold" w:cs="Calibri,Bold"/>
          <w:b/>
          <w:bCs/>
          <w:color w:val="000000"/>
          <w:sz w:val="30"/>
          <w:szCs w:val="30"/>
        </w:rPr>
        <w:t xml:space="preserve">Vilniaus r. Maišiagalos kun. Juzefo </w:t>
      </w:r>
      <w:proofErr w:type="spellStart"/>
      <w:r>
        <w:rPr>
          <w:rFonts w:ascii="Calibri,Bold" w:hAnsi="Calibri,Bold" w:cs="Calibri,Bold"/>
          <w:b/>
          <w:bCs/>
          <w:color w:val="000000"/>
          <w:sz w:val="30"/>
          <w:szCs w:val="30"/>
        </w:rPr>
        <w:t>Obrembskio</w:t>
      </w:r>
      <w:proofErr w:type="spellEnd"/>
      <w:r>
        <w:rPr>
          <w:rFonts w:ascii="Calibri,Bold" w:hAnsi="Calibri,Bold" w:cs="Calibri,Bold"/>
          <w:b/>
          <w:bCs/>
          <w:color w:val="000000"/>
          <w:sz w:val="30"/>
          <w:szCs w:val="30"/>
        </w:rPr>
        <w:t xml:space="preserve"> g</w:t>
      </w:r>
      <w:r>
        <w:rPr>
          <w:rFonts w:ascii="Calibri,Bold" w:hAnsi="Calibri,Bold" w:cs="Calibri,Bold"/>
          <w:b/>
          <w:bCs/>
          <w:color w:val="000000"/>
          <w:sz w:val="30"/>
          <w:szCs w:val="30"/>
        </w:rPr>
        <w:t xml:space="preserve">imnazija, apibendrinta mokyklos </w:t>
      </w:r>
      <w:r>
        <w:rPr>
          <w:rFonts w:ascii="Calibri,Bold" w:hAnsi="Calibri,Bold" w:cs="Calibri,Bold"/>
          <w:b/>
          <w:bCs/>
          <w:color w:val="000000"/>
          <w:sz w:val="30"/>
          <w:szCs w:val="30"/>
        </w:rPr>
        <w:t>informacija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B4B4D" w:rsidRPr="003B4B4D" w:rsidTr="003B4B4D"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Dalykas</w:t>
            </w: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Mokiniai, laikę</w:t>
            </w:r>
          </w:p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testą</w:t>
            </w:r>
          </w:p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Mokiniai, nebaigę</w:t>
            </w:r>
          </w:p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testo</w:t>
            </w: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Rezultato procentais vidurkis</w:t>
            </w:r>
          </w:p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B4B4D" w:rsidRPr="003B4B4D" w:rsidTr="003B4B4D"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Iš viso mokykloje sprendė bent vieną testą</w:t>
            </w: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3B4B4D" w:rsidRPr="003B4B4D" w:rsidRDefault="00394C26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B4B4D" w:rsidRPr="003B4B4D" w:rsidTr="003B4B4D"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2407" w:type="dxa"/>
          </w:tcPr>
          <w:p w:rsidR="003B4B4D" w:rsidRPr="003B4B4D" w:rsidRDefault="00394C26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</w:tcPr>
          <w:p w:rsidR="003B4B4D" w:rsidRPr="003B4B4D" w:rsidRDefault="00394C26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33,5</w:t>
            </w:r>
          </w:p>
        </w:tc>
      </w:tr>
      <w:tr w:rsidR="003B4B4D" w:rsidRPr="003B4B4D" w:rsidTr="003B4B4D">
        <w:tc>
          <w:tcPr>
            <w:tcW w:w="2407" w:type="dxa"/>
          </w:tcPr>
          <w:p w:rsidR="003B4B4D" w:rsidRPr="003B4B4D" w:rsidRDefault="00394C26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4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kalba ir literatūra (skaitymas)</w:t>
            </w:r>
          </w:p>
        </w:tc>
        <w:tc>
          <w:tcPr>
            <w:tcW w:w="2407" w:type="dxa"/>
          </w:tcPr>
          <w:p w:rsidR="003B4B4D" w:rsidRPr="003B4B4D" w:rsidRDefault="00394C26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7" w:type="dxa"/>
          </w:tcPr>
          <w:p w:rsidR="003B4B4D" w:rsidRPr="003B4B4D" w:rsidRDefault="003B4B4D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</w:tcPr>
          <w:p w:rsidR="003B4B4D" w:rsidRPr="003B4B4D" w:rsidRDefault="00394C26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53,5</w:t>
            </w:r>
          </w:p>
        </w:tc>
      </w:tr>
      <w:tr w:rsidR="00394C26" w:rsidRPr="003B4B4D" w:rsidTr="003B4B4D">
        <w:tc>
          <w:tcPr>
            <w:tcW w:w="2407" w:type="dxa"/>
          </w:tcPr>
          <w:p w:rsidR="00394C26" w:rsidRPr="00394C26" w:rsidRDefault="00394C26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Gimtoji kalba (lenkų) (skaitymas)</w:t>
            </w:r>
          </w:p>
        </w:tc>
        <w:tc>
          <w:tcPr>
            <w:tcW w:w="2407" w:type="dxa"/>
          </w:tcPr>
          <w:p w:rsidR="00394C26" w:rsidRPr="003B4B4D" w:rsidRDefault="00394C26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:rsidR="00394C26" w:rsidRPr="003B4B4D" w:rsidRDefault="00394C26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</w:tcPr>
          <w:p w:rsidR="00394C26" w:rsidRPr="003B4B4D" w:rsidRDefault="00394C26" w:rsidP="003B4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59,7</w:t>
            </w:r>
            <w:bookmarkStart w:id="0" w:name="_GoBack"/>
            <w:bookmarkEnd w:id="0"/>
          </w:p>
        </w:tc>
      </w:tr>
    </w:tbl>
    <w:p w:rsidR="003B4B4D" w:rsidRDefault="003B4B4D" w:rsidP="003B4B4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0"/>
          <w:szCs w:val="30"/>
        </w:rPr>
      </w:pPr>
    </w:p>
    <w:sectPr w:rsidR="003B4B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4D"/>
    <w:rsid w:val="00394C26"/>
    <w:rsid w:val="003B4B4D"/>
    <w:rsid w:val="00A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C20A"/>
  <w15:chartTrackingRefBased/>
  <w15:docId w15:val="{F961DDBB-FAD8-491A-88FA-4E4248BA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B4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2023-05-24T06:39:00Z</dcterms:created>
  <dcterms:modified xsi:type="dcterms:W3CDTF">2023-05-24T06:39:00Z</dcterms:modified>
</cp:coreProperties>
</file>